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A14B82" w:rsidP="00F32855">
            <w:pPr>
              <w:ind w:left="99"/>
              <w:jc w:val="center"/>
            </w:pPr>
            <w:r>
              <w:t>Culinary Arts</w:t>
            </w:r>
            <w:r w:rsidR="00927D6D">
              <w:t xml:space="preserve"> – </w:t>
            </w:r>
            <w:r w:rsidR="005916B1">
              <w:t>Baking and Pastry Certificate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FB2772" w:rsidP="00F32855">
            <w:pPr>
              <w:ind w:left="-20"/>
              <w:jc w:val="center"/>
            </w:pPr>
            <w:r>
              <w:t>Wes Hill, Dean of Business and Applied Technologies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D367B9">
              <w:t>3</w:t>
            </w:r>
            <w:r w:rsidR="00FB2772">
              <w:t>39</w:t>
            </w:r>
          </w:p>
          <w:p w:rsidR="00EC6B66" w:rsidRPr="00F32855" w:rsidRDefault="00FB2772" w:rsidP="00C03DEC">
            <w:pPr>
              <w:ind w:left="-20"/>
              <w:jc w:val="center"/>
            </w:pPr>
            <w:r>
              <w:t>w</w:t>
            </w:r>
            <w:bookmarkStart w:id="0" w:name="_GoBack"/>
            <w:bookmarkEnd w:id="0"/>
            <w:r>
              <w:t>hill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F127E"/>
    <w:rsid w:val="002F7D7A"/>
    <w:rsid w:val="00471B86"/>
    <w:rsid w:val="004764ED"/>
    <w:rsid w:val="00536FC8"/>
    <w:rsid w:val="005916B1"/>
    <w:rsid w:val="00832472"/>
    <w:rsid w:val="00927D6D"/>
    <w:rsid w:val="00A14B82"/>
    <w:rsid w:val="00A35519"/>
    <w:rsid w:val="00A94725"/>
    <w:rsid w:val="00C03DEC"/>
    <w:rsid w:val="00CC4564"/>
    <w:rsid w:val="00D367B9"/>
    <w:rsid w:val="00EC6B66"/>
    <w:rsid w:val="00F32855"/>
    <w:rsid w:val="00F36F51"/>
    <w:rsid w:val="00FB2772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01B6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2020-11-20T14:45:00Z</dcterms:created>
  <dcterms:modified xsi:type="dcterms:W3CDTF">2020-11-20T15:20:00Z</dcterms:modified>
</cp:coreProperties>
</file>